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5E" w:rsidRPr="000F3989" w:rsidRDefault="0020375E" w:rsidP="000F398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375E" w:rsidRPr="000F3989" w:rsidRDefault="0020375E" w:rsidP="000F3989">
      <w:pPr>
        <w:shd w:val="clear" w:color="auto" w:fill="FFFFFF"/>
        <w:spacing w:after="100" w:afterAutospacing="1" w:line="240" w:lineRule="auto"/>
        <w:ind w:firstLine="200"/>
        <w:jc w:val="center"/>
        <w:outlineLvl w:val="1"/>
        <w:rPr>
          <w:rFonts w:ascii="Palatino Linotype" w:eastAsia="Times New Roman" w:hAnsi="Palatino Linotype" w:cs="Times New Roman"/>
          <w:b/>
          <w:bCs/>
          <w:color w:val="FF0000"/>
          <w:sz w:val="36"/>
          <w:szCs w:val="36"/>
        </w:rPr>
      </w:pPr>
      <w:r w:rsidRPr="000F3989">
        <w:rPr>
          <w:rFonts w:ascii="Palatino Linotype" w:eastAsia="Times New Roman" w:hAnsi="Palatino Linotype" w:cs="Times New Roman"/>
          <w:b/>
          <w:bCs/>
          <w:color w:val="FF0000"/>
          <w:sz w:val="36"/>
          <w:szCs w:val="36"/>
        </w:rPr>
        <w:t xml:space="preserve">Влияние СМИ на </w:t>
      </w:r>
      <w:proofErr w:type="spellStart"/>
      <w:r w:rsidRPr="000F3989">
        <w:rPr>
          <w:rFonts w:ascii="Palatino Linotype" w:eastAsia="Times New Roman" w:hAnsi="Palatino Linotype" w:cs="Times New Roman"/>
          <w:b/>
          <w:bCs/>
          <w:color w:val="FF0000"/>
          <w:sz w:val="36"/>
          <w:szCs w:val="36"/>
        </w:rPr>
        <w:t>психо-эмоциональное</w:t>
      </w:r>
      <w:proofErr w:type="spellEnd"/>
      <w:r w:rsidRPr="000F3989">
        <w:rPr>
          <w:rFonts w:ascii="Palatino Linotype" w:eastAsia="Times New Roman" w:hAnsi="Palatino Linotype" w:cs="Times New Roman"/>
          <w:b/>
          <w:bCs/>
          <w:color w:val="FF0000"/>
          <w:sz w:val="36"/>
          <w:szCs w:val="36"/>
        </w:rPr>
        <w:t xml:space="preserve"> состояние школьников</w:t>
      </w:r>
    </w:p>
    <w:p w:rsidR="0020375E" w:rsidRPr="000F3989" w:rsidRDefault="0020375E" w:rsidP="0020375E">
      <w:pPr>
        <w:spacing w:before="100" w:beforeAutospacing="1" w:after="100" w:afterAutospacing="1" w:line="240" w:lineRule="auto"/>
        <w:ind w:firstLine="300"/>
        <w:rPr>
          <w:rFonts w:ascii="Palatino Linotype" w:eastAsia="Times New Roman" w:hAnsi="Palatino Linotype" w:cs="Times New Roman"/>
          <w:color w:val="632423" w:themeColor="accent2" w:themeShade="80"/>
          <w:sz w:val="26"/>
          <w:szCs w:val="26"/>
          <w:shd w:val="clear" w:color="auto" w:fill="FFFFFF"/>
        </w:rPr>
      </w:pPr>
      <w:bookmarkStart w:id="0" w:name="684"/>
      <w:r w:rsidRPr="000F3989">
        <w:rPr>
          <w:rFonts w:ascii="Palatino Linotype" w:eastAsia="Times New Roman" w:hAnsi="Palatino Linotype" w:cs="Times New Roman"/>
          <w:color w:val="632423" w:themeColor="accent2" w:themeShade="80"/>
          <w:sz w:val="26"/>
          <w:szCs w:val="26"/>
          <w:shd w:val="clear" w:color="auto" w:fill="FFFFFF"/>
        </w:rPr>
        <w:t>Электронные средства массовой информации ныне являются доминирующими и способны оказывать огромное влияние на формирование мнения, образа жизни, моды и стандартов потребления подростков.</w:t>
      </w:r>
    </w:p>
    <w:p w:rsidR="0020375E" w:rsidRPr="000F3989" w:rsidRDefault="0020375E" w:rsidP="0020375E">
      <w:pPr>
        <w:spacing w:before="100" w:beforeAutospacing="1" w:after="100" w:afterAutospacing="1" w:line="240" w:lineRule="auto"/>
        <w:ind w:firstLine="300"/>
        <w:rPr>
          <w:rFonts w:ascii="Palatino Linotype" w:eastAsia="Times New Roman" w:hAnsi="Palatino Linotype" w:cs="Times New Roman"/>
          <w:color w:val="632423" w:themeColor="accent2" w:themeShade="80"/>
          <w:sz w:val="26"/>
          <w:szCs w:val="26"/>
          <w:shd w:val="clear" w:color="auto" w:fill="FFFFFF"/>
        </w:rPr>
      </w:pPr>
      <w:r w:rsidRPr="000F3989">
        <w:rPr>
          <w:rFonts w:ascii="Palatino Linotype" w:eastAsia="Times New Roman" w:hAnsi="Palatino Linotype" w:cs="Times New Roman"/>
          <w:color w:val="632423" w:themeColor="accent2" w:themeShade="80"/>
          <w:sz w:val="26"/>
          <w:szCs w:val="26"/>
          <w:shd w:val="clear" w:color="auto" w:fill="FFFFFF"/>
        </w:rPr>
        <w:t>Современная цивилизация по сути своей навязала ребенку экран в качестве и средств развлечения, и средства обучения. Однако он порождает и такие явления, как «информационный тоталитаризм» - агрессивную информационную среду, где нет границ реального и виртуального мира, а формируется сознание, которое отчуждает челов</w:t>
      </w:r>
      <w:r w:rsidR="000F3989" w:rsidRPr="000F3989">
        <w:rPr>
          <w:rFonts w:ascii="Palatino Linotype" w:eastAsia="Times New Roman" w:hAnsi="Palatino Linotype" w:cs="Times New Roman"/>
          <w:color w:val="632423" w:themeColor="accent2" w:themeShade="80"/>
          <w:sz w:val="26"/>
          <w:szCs w:val="26"/>
          <w:shd w:val="clear" w:color="auto" w:fill="FFFFFF"/>
        </w:rPr>
        <w:t>ека от созерцания и размышления.</w:t>
      </w:r>
    </w:p>
    <w:p w:rsidR="000F3989" w:rsidRPr="000F3989" w:rsidRDefault="0020375E" w:rsidP="0020375E">
      <w:pPr>
        <w:spacing w:before="100" w:beforeAutospacing="1" w:after="100" w:afterAutospacing="1" w:line="240" w:lineRule="auto"/>
        <w:ind w:firstLine="300"/>
        <w:rPr>
          <w:rFonts w:ascii="Palatino Linotype" w:eastAsia="Times New Roman" w:hAnsi="Palatino Linotype" w:cs="Times New Roman"/>
          <w:color w:val="632423" w:themeColor="accent2" w:themeShade="80"/>
          <w:sz w:val="26"/>
          <w:szCs w:val="26"/>
          <w:shd w:val="clear" w:color="auto" w:fill="FFFFFF"/>
        </w:rPr>
      </w:pPr>
      <w:r w:rsidRPr="000F3989">
        <w:rPr>
          <w:rFonts w:ascii="Palatino Linotype" w:eastAsia="Times New Roman" w:hAnsi="Palatino Linotype" w:cs="Times New Roman"/>
          <w:color w:val="632423" w:themeColor="accent2" w:themeShade="80"/>
          <w:sz w:val="26"/>
          <w:szCs w:val="26"/>
          <w:shd w:val="clear" w:color="auto" w:fill="FFFFFF"/>
        </w:rPr>
        <w:t xml:space="preserve">Можно сказать, что современные дети живут под воздействием информационно-поражающего фактора боевого значения. Это приводит к информационным неврозам. </w:t>
      </w:r>
      <w:proofErr w:type="spellStart"/>
      <w:r w:rsidRPr="000F3989">
        <w:rPr>
          <w:rFonts w:ascii="Palatino Linotype" w:eastAsia="Times New Roman" w:hAnsi="Palatino Linotype" w:cs="Times New Roman"/>
          <w:color w:val="632423" w:themeColor="accent2" w:themeShade="80"/>
          <w:sz w:val="26"/>
          <w:szCs w:val="26"/>
          <w:shd w:val="clear" w:color="auto" w:fill="FFFFFF"/>
        </w:rPr>
        <w:t>Сверхнагрузки</w:t>
      </w:r>
      <w:proofErr w:type="spellEnd"/>
      <w:r w:rsidRPr="000F3989">
        <w:rPr>
          <w:rFonts w:ascii="Palatino Linotype" w:eastAsia="Times New Roman" w:hAnsi="Palatino Linotype" w:cs="Times New Roman"/>
          <w:color w:val="632423" w:themeColor="accent2" w:themeShade="80"/>
          <w:sz w:val="26"/>
          <w:szCs w:val="26"/>
          <w:shd w:val="clear" w:color="auto" w:fill="FFFFFF"/>
        </w:rPr>
        <w:t xml:space="preserve"> на детскую психику имеют тяжелые аномальные последствия...</w:t>
      </w:r>
    </w:p>
    <w:p w:rsidR="0020375E" w:rsidRPr="000F3989" w:rsidRDefault="0020375E" w:rsidP="0020375E">
      <w:pPr>
        <w:spacing w:before="100" w:beforeAutospacing="1" w:after="100" w:afterAutospacing="1" w:line="240" w:lineRule="auto"/>
        <w:ind w:firstLine="300"/>
        <w:rPr>
          <w:rFonts w:ascii="Palatino Linotype" w:eastAsia="Times New Roman" w:hAnsi="Palatino Linotype" w:cs="Times New Roman"/>
          <w:color w:val="632423" w:themeColor="accent2" w:themeShade="80"/>
          <w:sz w:val="26"/>
          <w:szCs w:val="26"/>
          <w:shd w:val="clear" w:color="auto" w:fill="FFFFFF"/>
        </w:rPr>
      </w:pPr>
      <w:r w:rsidRPr="000F3989">
        <w:rPr>
          <w:rFonts w:ascii="Palatino Linotype" w:eastAsia="Times New Roman" w:hAnsi="Palatino Linotype" w:cs="Times New Roman"/>
          <w:color w:val="632423" w:themeColor="accent2" w:themeShade="80"/>
          <w:sz w:val="26"/>
          <w:szCs w:val="26"/>
          <w:shd w:val="clear" w:color="auto" w:fill="FFFFFF"/>
        </w:rPr>
        <w:t>Ребенок, проводящий долгое время в виртуальном мире, сталкиваясь с реальным миром, неизбежно входит с ним в конфликт. Этот мир не соответствует той модели, которая уже вложена в его подсознание.</w:t>
      </w:r>
    </w:p>
    <w:p w:rsidR="0020375E" w:rsidRPr="000F3989" w:rsidRDefault="0020375E" w:rsidP="0020375E">
      <w:pPr>
        <w:spacing w:before="100" w:beforeAutospacing="1" w:after="100" w:afterAutospacing="1" w:line="240" w:lineRule="auto"/>
        <w:ind w:firstLine="300"/>
        <w:rPr>
          <w:rFonts w:ascii="Palatino Linotype" w:eastAsia="Times New Roman" w:hAnsi="Palatino Linotype" w:cs="Times New Roman"/>
          <w:color w:val="632423" w:themeColor="accent2" w:themeShade="80"/>
          <w:sz w:val="26"/>
          <w:szCs w:val="26"/>
          <w:shd w:val="clear" w:color="auto" w:fill="FFFFFF"/>
        </w:rPr>
      </w:pPr>
      <w:r w:rsidRPr="000F3989">
        <w:rPr>
          <w:rFonts w:ascii="Palatino Linotype" w:eastAsia="Times New Roman" w:hAnsi="Palatino Linotype" w:cs="Times New Roman"/>
          <w:color w:val="632423" w:themeColor="accent2" w:themeShade="80"/>
          <w:sz w:val="26"/>
          <w:szCs w:val="26"/>
          <w:shd w:val="clear" w:color="auto" w:fill="FFFFFF"/>
        </w:rPr>
        <w:t xml:space="preserve">Подросток помимо агрессии, страха, откровенного </w:t>
      </w:r>
      <w:proofErr w:type="spellStart"/>
      <w:r w:rsidRPr="000F3989">
        <w:rPr>
          <w:rFonts w:ascii="Palatino Linotype" w:eastAsia="Times New Roman" w:hAnsi="Palatino Linotype" w:cs="Times New Roman"/>
          <w:color w:val="632423" w:themeColor="accent2" w:themeShade="80"/>
          <w:sz w:val="26"/>
          <w:szCs w:val="26"/>
          <w:shd w:val="clear" w:color="auto" w:fill="FFFFFF"/>
        </w:rPr>
        <w:t>антиэстетизма</w:t>
      </w:r>
      <w:proofErr w:type="spellEnd"/>
      <w:r w:rsidRPr="000F3989">
        <w:rPr>
          <w:rFonts w:ascii="Palatino Linotype" w:eastAsia="Times New Roman" w:hAnsi="Palatino Linotype" w:cs="Times New Roman"/>
          <w:color w:val="632423" w:themeColor="accent2" w:themeShade="80"/>
          <w:sz w:val="26"/>
          <w:szCs w:val="26"/>
          <w:shd w:val="clear" w:color="auto" w:fill="FFFFFF"/>
        </w:rPr>
        <w:t xml:space="preserve"> получает ложную и очень опасную информацию об устройстве мира. В его подсознании прочно усваивается идея об отсутствии миропорядка как такового, об отсутствии в мире добра. В результате дети, не обученные тому, как вести себя в этом мире, теряют всякую способность проявления доброты.</w:t>
      </w:r>
    </w:p>
    <w:bookmarkEnd w:id="0"/>
    <w:p w:rsidR="0020375E" w:rsidRDefault="0020375E">
      <w:pPr>
        <w:rPr>
          <w:rFonts w:ascii="Palatino Linotype" w:eastAsia="Times New Roman" w:hAnsi="Palatino Linotype" w:cs="Times New Roman"/>
          <w:color w:val="000000"/>
          <w:sz w:val="26"/>
          <w:szCs w:val="26"/>
          <w:shd w:val="clear" w:color="auto" w:fill="FFFFFF"/>
        </w:rPr>
      </w:pPr>
    </w:p>
    <w:p w:rsidR="000F3989" w:rsidRDefault="000F3989">
      <w:pPr>
        <w:rPr>
          <w:rFonts w:ascii="Palatino Linotype" w:eastAsia="Times New Roman" w:hAnsi="Palatino Linotype" w:cs="Times New Roman"/>
          <w:color w:val="000000"/>
          <w:sz w:val="26"/>
          <w:szCs w:val="26"/>
          <w:shd w:val="clear" w:color="auto" w:fill="FFFFFF"/>
        </w:rPr>
      </w:pPr>
    </w:p>
    <w:p w:rsidR="000F3989" w:rsidRPr="000F3989" w:rsidRDefault="000F3989">
      <w:pPr>
        <w:rPr>
          <w:i/>
          <w:color w:val="632423" w:themeColor="accent2" w:themeShade="80"/>
          <w:u w:val="single"/>
        </w:rPr>
      </w:pPr>
      <w:r w:rsidRPr="000F3989">
        <w:rPr>
          <w:rFonts w:ascii="Palatino Linotype" w:eastAsia="Times New Roman" w:hAnsi="Palatino Linotype" w:cs="Times New Roman"/>
          <w:i/>
          <w:color w:val="632423" w:themeColor="accent2" w:themeShade="80"/>
          <w:sz w:val="26"/>
          <w:szCs w:val="26"/>
          <w:u w:val="single"/>
          <w:shd w:val="clear" w:color="auto" w:fill="FFFFFF"/>
        </w:rPr>
        <w:t>По материалам интернет – ресурсов.</w:t>
      </w:r>
    </w:p>
    <w:p w:rsidR="0020375E" w:rsidRDefault="0020375E"/>
    <w:p w:rsidR="0020375E" w:rsidRDefault="0020375E"/>
    <w:p w:rsidR="0020375E" w:rsidRDefault="0020375E"/>
    <w:p w:rsidR="0020375E" w:rsidRDefault="0020375E"/>
    <w:p w:rsidR="0020375E" w:rsidRDefault="0020375E"/>
    <w:p w:rsidR="0020375E" w:rsidRDefault="0020375E"/>
    <w:p w:rsidR="0020375E" w:rsidRDefault="0020375E"/>
    <w:p w:rsidR="0020375E" w:rsidRDefault="0020375E"/>
    <w:sectPr w:rsidR="0020375E" w:rsidSect="00C4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0375E"/>
    <w:rsid w:val="000F3989"/>
    <w:rsid w:val="0020375E"/>
    <w:rsid w:val="00C4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8C"/>
  </w:style>
  <w:style w:type="paragraph" w:styleId="2">
    <w:name w:val="heading 2"/>
    <w:basedOn w:val="a"/>
    <w:link w:val="20"/>
    <w:uiPriority w:val="9"/>
    <w:qFormat/>
    <w:rsid w:val="00203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0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375E"/>
  </w:style>
  <w:style w:type="character" w:customStyle="1" w:styleId="c3">
    <w:name w:val="c3"/>
    <w:basedOn w:val="a0"/>
    <w:rsid w:val="0020375E"/>
  </w:style>
  <w:style w:type="character" w:customStyle="1" w:styleId="20">
    <w:name w:val="Заголовок 2 Знак"/>
    <w:basedOn w:val="a0"/>
    <w:link w:val="2"/>
    <w:uiPriority w:val="9"/>
    <w:rsid w:val="002037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0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2018-04-19T14:04:00Z</dcterms:created>
  <dcterms:modified xsi:type="dcterms:W3CDTF">2018-04-19T17:01:00Z</dcterms:modified>
</cp:coreProperties>
</file>